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C77637" w:rsidRPr="00BB577F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BB577F">
        <w:rPr>
          <w:rFonts w:ascii="Arial" w:hAnsi="Arial" w:cs="Arial"/>
          <w:b/>
        </w:rPr>
        <w:t>DELIBERAÇÃO Nº 1</w:t>
      </w:r>
      <w:r w:rsidR="000A2190">
        <w:rPr>
          <w:rFonts w:ascii="Arial" w:hAnsi="Arial" w:cs="Arial"/>
          <w:b/>
        </w:rPr>
        <w:t>5</w:t>
      </w:r>
      <w:r w:rsidR="00D43F37">
        <w:rPr>
          <w:rFonts w:ascii="Arial" w:hAnsi="Arial" w:cs="Arial"/>
          <w:b/>
        </w:rPr>
        <w:t>1</w:t>
      </w:r>
      <w:r w:rsidRPr="00BB577F">
        <w:rPr>
          <w:rFonts w:ascii="Arial" w:hAnsi="Arial" w:cs="Arial"/>
          <w:b/>
        </w:rPr>
        <w:t>, DE 0</w:t>
      </w:r>
      <w:r w:rsidR="005D7900" w:rsidRPr="00BB577F">
        <w:rPr>
          <w:rFonts w:ascii="Arial" w:hAnsi="Arial" w:cs="Arial"/>
          <w:b/>
        </w:rPr>
        <w:t>7</w:t>
      </w:r>
      <w:r w:rsidRPr="00BB577F">
        <w:rPr>
          <w:rFonts w:ascii="Arial" w:hAnsi="Arial" w:cs="Arial"/>
          <w:b/>
        </w:rPr>
        <w:t xml:space="preserve"> DE </w:t>
      </w:r>
      <w:r w:rsidR="005D7900" w:rsidRPr="00BB577F">
        <w:rPr>
          <w:rFonts w:ascii="Arial" w:hAnsi="Arial" w:cs="Arial"/>
          <w:b/>
        </w:rPr>
        <w:t>MARÇO</w:t>
      </w:r>
      <w:r w:rsidRPr="00BB577F">
        <w:rPr>
          <w:rFonts w:ascii="Arial" w:hAnsi="Arial" w:cs="Arial"/>
          <w:b/>
        </w:rPr>
        <w:t xml:space="preserve"> DE 201</w:t>
      </w:r>
      <w:r w:rsidR="005D7900" w:rsidRPr="00BB577F">
        <w:rPr>
          <w:rFonts w:ascii="Arial" w:hAnsi="Arial" w:cs="Arial"/>
          <w:b/>
        </w:rPr>
        <w:t>7</w:t>
      </w:r>
      <w:r w:rsidRPr="00BB577F">
        <w:rPr>
          <w:rFonts w:ascii="Arial" w:hAnsi="Arial" w:cs="Arial"/>
          <w:b/>
        </w:rPr>
        <w:t>.</w:t>
      </w:r>
    </w:p>
    <w:p w:rsidR="00C77637" w:rsidRPr="00BB577F" w:rsidRDefault="00C77637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360335" w:rsidRPr="00BB577F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Dispõe  sobre a liberação do funcionamento </w:t>
      </w:r>
      <w:r w:rsidR="003A02E5"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>de Centro de Educação Infantil</w:t>
      </w:r>
      <w:r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D75809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Rua </w:t>
      </w:r>
      <w:r w:rsidR="00D43F37">
        <w:rPr>
          <w:rFonts w:ascii="Arial" w:hAnsi="Arial" w:cs="Arial"/>
          <w:b/>
          <w:i/>
          <w:noProof/>
          <w:sz w:val="20"/>
          <w:szCs w:val="20"/>
          <w:lang w:eastAsia="pt-BR"/>
        </w:rPr>
        <w:t>Lauro Muller, 709 - Fazenda</w:t>
      </w:r>
    </w:p>
    <w:p w:rsidR="00A22EE7" w:rsidRPr="00BB577F" w:rsidRDefault="00A22EE7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0D4758" w:rsidRPr="00BB577F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BB577F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BB577F" w:rsidRDefault="000D4758" w:rsidP="00402562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FB7B1A">
        <w:rPr>
          <w:rFonts w:ascii="Arial" w:hAnsi="Arial" w:cs="Arial"/>
          <w:noProof/>
          <w:sz w:val="20"/>
          <w:szCs w:val="20"/>
          <w:lang w:eastAsia="pt-BR"/>
        </w:rPr>
        <w:t>91</w:t>
      </w:r>
      <w:r w:rsidR="00D43F37">
        <w:rPr>
          <w:rFonts w:ascii="Arial" w:hAnsi="Arial" w:cs="Arial"/>
          <w:noProof/>
          <w:sz w:val="20"/>
          <w:szCs w:val="20"/>
          <w:lang w:eastAsia="pt-BR"/>
        </w:rPr>
        <w:t>7</w:t>
      </w:r>
      <w:r w:rsidR="00D75809">
        <w:rPr>
          <w:rFonts w:ascii="Arial" w:hAnsi="Arial" w:cs="Arial"/>
          <w:noProof/>
          <w:sz w:val="20"/>
          <w:szCs w:val="20"/>
          <w:lang w:eastAsia="pt-BR"/>
        </w:rPr>
        <w:t>/2017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>) requerid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D43F37">
        <w:rPr>
          <w:rFonts w:ascii="Arial" w:hAnsi="Arial" w:cs="Arial"/>
          <w:noProof/>
          <w:sz w:val="20"/>
          <w:szCs w:val="20"/>
          <w:lang w:eastAsia="pt-BR"/>
        </w:rPr>
        <w:t>Ana Claudia Rocha Lourenço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D43F37">
        <w:rPr>
          <w:rFonts w:ascii="Arial" w:hAnsi="Arial" w:cs="Arial"/>
          <w:noProof/>
          <w:sz w:val="20"/>
          <w:szCs w:val="20"/>
          <w:lang w:eastAsia="pt-BR"/>
        </w:rPr>
        <w:t>CPF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D43F37">
        <w:rPr>
          <w:rFonts w:ascii="Arial" w:hAnsi="Arial" w:cs="Arial"/>
          <w:noProof/>
          <w:sz w:val="20"/>
          <w:szCs w:val="20"/>
          <w:lang w:eastAsia="pt-BR"/>
        </w:rPr>
        <w:t>159.004.218-21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BB577F">
        <w:rPr>
          <w:rFonts w:ascii="Arial" w:hAnsi="Arial" w:cs="Arial"/>
          <w:noProof/>
          <w:sz w:val="20"/>
          <w:szCs w:val="20"/>
          <w:lang w:eastAsia="pt-BR"/>
        </w:rPr>
        <w:t>com</w:t>
      </w:r>
      <w:r w:rsidR="00AE7827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endereço na 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Rua</w:t>
      </w:r>
      <w:r w:rsidR="00C853D9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D43F37">
        <w:rPr>
          <w:rFonts w:ascii="Arial" w:hAnsi="Arial" w:cs="Arial"/>
          <w:noProof/>
          <w:sz w:val="20"/>
          <w:szCs w:val="20"/>
          <w:lang w:eastAsia="pt-BR"/>
        </w:rPr>
        <w:t>Lauro Muller, 709 - Fazenda</w:t>
      </w:r>
      <w:r w:rsidR="0071218D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para a atividade 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>de centro de educação infantil;</w:t>
      </w:r>
    </w:p>
    <w:p w:rsidR="000D4758" w:rsidRPr="00BB577F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B17097" w:rsidRPr="00BB577F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Complementar nº 215/2012), é uma </w:t>
      </w:r>
      <w:r w:rsidR="0038165A">
        <w:rPr>
          <w:rFonts w:ascii="Arial" w:hAnsi="Arial" w:cs="Arial"/>
          <w:sz w:val="20"/>
          <w:szCs w:val="20"/>
          <w:lang w:eastAsia="pt-BR"/>
        </w:rPr>
        <w:t>Z</w:t>
      </w:r>
      <w:r w:rsidR="00D43F37">
        <w:rPr>
          <w:rFonts w:ascii="Arial" w:hAnsi="Arial" w:cs="Arial"/>
          <w:sz w:val="20"/>
          <w:szCs w:val="20"/>
          <w:lang w:eastAsia="pt-BR"/>
        </w:rPr>
        <w:t>IT</w:t>
      </w:r>
      <w:r w:rsidR="00C853D9">
        <w:rPr>
          <w:rFonts w:ascii="Arial" w:hAnsi="Arial" w:cs="Arial"/>
          <w:sz w:val="20"/>
          <w:szCs w:val="20"/>
          <w:lang w:eastAsia="pt-BR"/>
        </w:rPr>
        <w:t xml:space="preserve"> – </w:t>
      </w:r>
      <w:r w:rsidR="0038165A">
        <w:rPr>
          <w:rFonts w:ascii="Arial" w:hAnsi="Arial" w:cs="Arial"/>
          <w:sz w:val="20"/>
          <w:szCs w:val="20"/>
          <w:lang w:eastAsia="pt-BR"/>
        </w:rPr>
        <w:t xml:space="preserve">Zona </w:t>
      </w:r>
      <w:r w:rsidR="00A123AD">
        <w:rPr>
          <w:rFonts w:ascii="Arial" w:hAnsi="Arial" w:cs="Arial"/>
          <w:sz w:val="20"/>
          <w:szCs w:val="20"/>
          <w:lang w:eastAsia="pt-BR"/>
        </w:rPr>
        <w:t>de Intere</w:t>
      </w:r>
      <w:r w:rsidR="00D43F37">
        <w:rPr>
          <w:rFonts w:ascii="Arial" w:hAnsi="Arial" w:cs="Arial"/>
          <w:sz w:val="20"/>
          <w:szCs w:val="20"/>
          <w:lang w:eastAsia="pt-BR"/>
        </w:rPr>
        <w:t xml:space="preserve">sse </w:t>
      </w:r>
      <w:proofErr w:type="spellStart"/>
      <w:r w:rsidR="00D43F37">
        <w:rPr>
          <w:rFonts w:ascii="Arial" w:hAnsi="Arial" w:cs="Arial"/>
          <w:sz w:val="20"/>
          <w:szCs w:val="20"/>
          <w:lang w:eastAsia="pt-BR"/>
        </w:rPr>
        <w:t>Turistico</w:t>
      </w:r>
      <w:proofErr w:type="spellEnd"/>
      <w:r w:rsidR="00114C3E" w:rsidRPr="00BB577F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</w:t>
      </w:r>
      <w:r w:rsidR="0059057F" w:rsidRPr="00BB577F">
        <w:rPr>
          <w:rFonts w:ascii="Arial" w:hAnsi="Arial" w:cs="Arial"/>
          <w:sz w:val="20"/>
          <w:szCs w:val="20"/>
          <w:lang w:eastAsia="pt-BR"/>
        </w:rPr>
        <w:t>a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>”, inciso VII do Art. 60)</w:t>
      </w:r>
      <w:proofErr w:type="gramEnd"/>
      <w:r w:rsidR="00114C3E" w:rsidRPr="00BB577F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BB577F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BB577F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BB577F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42366" w:rsidRPr="00BB577F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d</w:t>
      </w:r>
      <w:r w:rsidR="00905571" w:rsidRPr="00BB577F">
        <w:rPr>
          <w:rFonts w:ascii="Arial" w:hAnsi="Arial" w:cs="Arial"/>
          <w:sz w:val="20"/>
          <w:szCs w:val="20"/>
          <w:lang w:eastAsia="pt-BR"/>
        </w:rPr>
        <w:t>a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maioria do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BB577F">
        <w:rPr>
          <w:rFonts w:ascii="Arial" w:hAnsi="Arial" w:cs="Arial"/>
          <w:sz w:val="20"/>
          <w:szCs w:val="20"/>
          <w:lang w:eastAsia="pt-BR"/>
        </w:rPr>
        <w:t>p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07</w:t>
      </w:r>
      <w:r w:rsidR="00BD45F9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>de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março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7</w:t>
      </w:r>
      <w:r w:rsidRPr="00BB577F">
        <w:rPr>
          <w:rFonts w:ascii="Arial" w:hAnsi="Arial" w:cs="Arial"/>
          <w:sz w:val="20"/>
          <w:szCs w:val="20"/>
          <w:lang w:eastAsia="pt-BR"/>
        </w:rPr>
        <w:t>,</w:t>
      </w:r>
    </w:p>
    <w:p w:rsidR="00C77637" w:rsidRPr="00BB577F" w:rsidRDefault="00C77637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BB577F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BB577F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562126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5D1D03" w:rsidRPr="00BB577F">
        <w:rPr>
          <w:rFonts w:ascii="Arial" w:hAnsi="Arial" w:cs="Arial"/>
          <w:noProof/>
          <w:sz w:val="20"/>
          <w:szCs w:val="20"/>
          <w:lang w:eastAsia="pt-BR"/>
        </w:rPr>
        <w:t>centro de educação infantil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BB577F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BD0FBF">
        <w:rPr>
          <w:rFonts w:ascii="Arial" w:hAnsi="Arial" w:cs="Arial"/>
          <w:noProof/>
          <w:sz w:val="20"/>
          <w:szCs w:val="20"/>
          <w:lang w:eastAsia="pt-BR"/>
        </w:rPr>
        <w:t>91</w:t>
      </w:r>
      <w:r w:rsidR="00D43F37">
        <w:rPr>
          <w:rFonts w:ascii="Arial" w:hAnsi="Arial" w:cs="Arial"/>
          <w:noProof/>
          <w:sz w:val="20"/>
          <w:szCs w:val="20"/>
          <w:lang w:eastAsia="pt-BR"/>
        </w:rPr>
        <w:t>7</w:t>
      </w:r>
      <w:r w:rsidR="00D75809">
        <w:rPr>
          <w:rFonts w:ascii="Arial" w:hAnsi="Arial" w:cs="Arial"/>
          <w:noProof/>
          <w:sz w:val="20"/>
          <w:szCs w:val="20"/>
          <w:lang w:eastAsia="pt-BR"/>
        </w:rPr>
        <w:t>/2017</w:t>
      </w:r>
      <w:r w:rsidR="00FF18EE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>para</w:t>
      </w:r>
      <w:r w:rsidR="00BD0FB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406D69">
        <w:rPr>
          <w:rFonts w:ascii="Arial" w:hAnsi="Arial" w:cs="Arial"/>
          <w:noProof/>
          <w:sz w:val="20"/>
          <w:szCs w:val="20"/>
          <w:lang w:eastAsia="pt-BR"/>
        </w:rPr>
        <w:t>Centro de Educação Infantil Co</w:t>
      </w:r>
      <w:r w:rsidR="00D43F37">
        <w:rPr>
          <w:rFonts w:ascii="Arial" w:hAnsi="Arial" w:cs="Arial"/>
          <w:noProof/>
          <w:sz w:val="20"/>
          <w:szCs w:val="20"/>
          <w:lang w:eastAsia="pt-BR"/>
        </w:rPr>
        <w:t>n</w:t>
      </w:r>
      <w:r w:rsidR="00406D69">
        <w:rPr>
          <w:rFonts w:ascii="Arial" w:hAnsi="Arial" w:cs="Arial"/>
          <w:noProof/>
          <w:sz w:val="20"/>
          <w:szCs w:val="20"/>
          <w:lang w:eastAsia="pt-BR"/>
        </w:rPr>
        <w:t>s</w:t>
      </w:r>
      <w:r w:rsidR="00D43F37">
        <w:rPr>
          <w:rFonts w:ascii="Arial" w:hAnsi="Arial" w:cs="Arial"/>
          <w:noProof/>
          <w:sz w:val="20"/>
          <w:szCs w:val="20"/>
          <w:lang w:eastAsia="pt-BR"/>
        </w:rPr>
        <w:t>truindo Cultura EIREL</w:t>
      </w:r>
      <w:r w:rsidR="00D47168">
        <w:rPr>
          <w:rFonts w:ascii="Arial" w:hAnsi="Arial" w:cs="Arial"/>
          <w:noProof/>
          <w:sz w:val="20"/>
          <w:szCs w:val="20"/>
          <w:lang w:eastAsia="pt-BR"/>
        </w:rPr>
        <w:t xml:space="preserve">I ME que encontra-se em processo de constituição, solicitado por </w:t>
      </w:r>
      <w:r w:rsidR="00D43F37">
        <w:rPr>
          <w:rFonts w:ascii="Arial" w:hAnsi="Arial" w:cs="Arial"/>
          <w:noProof/>
          <w:sz w:val="20"/>
          <w:szCs w:val="20"/>
          <w:lang w:eastAsia="pt-BR"/>
        </w:rPr>
        <w:t>Ana Claudi</w:t>
      </w:r>
      <w:r w:rsidR="00D47168">
        <w:rPr>
          <w:rFonts w:ascii="Arial" w:hAnsi="Arial" w:cs="Arial"/>
          <w:noProof/>
          <w:sz w:val="20"/>
          <w:szCs w:val="20"/>
          <w:lang w:eastAsia="pt-BR"/>
        </w:rPr>
        <w:t>a Rocha Lourenço</w:t>
      </w:r>
      <w:r w:rsidR="00BD0FBF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D47168">
        <w:rPr>
          <w:rFonts w:ascii="Arial" w:hAnsi="Arial" w:cs="Arial"/>
          <w:noProof/>
          <w:sz w:val="20"/>
          <w:szCs w:val="20"/>
          <w:lang w:eastAsia="pt-BR"/>
        </w:rPr>
        <w:t xml:space="preserve"> CPF 159.004.218-21</w:t>
      </w:r>
      <w:r w:rsidR="00BD0FB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D75809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com endereço na </w:t>
      </w:r>
      <w:r w:rsidR="0038165A" w:rsidRPr="00BB577F">
        <w:rPr>
          <w:rFonts w:ascii="Arial" w:hAnsi="Arial" w:cs="Arial"/>
          <w:noProof/>
          <w:sz w:val="20"/>
          <w:szCs w:val="20"/>
          <w:lang w:eastAsia="pt-BR"/>
        </w:rPr>
        <w:t>Rua</w:t>
      </w:r>
      <w:r w:rsidR="0038165A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D47168">
        <w:rPr>
          <w:rFonts w:ascii="Arial" w:hAnsi="Arial" w:cs="Arial"/>
          <w:noProof/>
          <w:sz w:val="20"/>
          <w:szCs w:val="20"/>
          <w:lang w:eastAsia="pt-BR"/>
        </w:rPr>
        <w:t>Lauro</w:t>
      </w:r>
      <w:r w:rsidR="0038165A">
        <w:rPr>
          <w:rFonts w:ascii="Arial" w:hAnsi="Arial" w:cs="Arial"/>
          <w:noProof/>
          <w:sz w:val="20"/>
          <w:szCs w:val="20"/>
          <w:lang w:eastAsia="pt-BR"/>
        </w:rPr>
        <w:t xml:space="preserve"> Muller, </w:t>
      </w:r>
      <w:r w:rsidR="00D47168">
        <w:rPr>
          <w:rFonts w:ascii="Arial" w:hAnsi="Arial" w:cs="Arial"/>
          <w:noProof/>
          <w:sz w:val="20"/>
          <w:szCs w:val="20"/>
          <w:lang w:eastAsia="pt-BR"/>
        </w:rPr>
        <w:t>709</w:t>
      </w:r>
      <w:r w:rsidR="0038165A">
        <w:rPr>
          <w:rFonts w:ascii="Arial" w:hAnsi="Arial" w:cs="Arial"/>
          <w:noProof/>
          <w:sz w:val="20"/>
          <w:szCs w:val="20"/>
          <w:lang w:eastAsia="pt-BR"/>
        </w:rPr>
        <w:t xml:space="preserve"> - Centro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C77637">
        <w:rPr>
          <w:rFonts w:ascii="Arial" w:hAnsi="Arial" w:cs="Arial"/>
          <w:sz w:val="20"/>
          <w:szCs w:val="20"/>
        </w:rPr>
        <w:t xml:space="preserve">Itajaí, </w:t>
      </w:r>
      <w:r w:rsidR="00562126">
        <w:rPr>
          <w:rFonts w:ascii="Arial" w:hAnsi="Arial" w:cs="Arial"/>
          <w:sz w:val="20"/>
          <w:szCs w:val="20"/>
        </w:rPr>
        <w:t>28</w:t>
      </w:r>
      <w:r w:rsidRPr="00C77637">
        <w:rPr>
          <w:rFonts w:ascii="Arial" w:hAnsi="Arial" w:cs="Arial"/>
          <w:sz w:val="20"/>
          <w:szCs w:val="20"/>
        </w:rPr>
        <w:t xml:space="preserve"> de </w:t>
      </w:r>
      <w:r w:rsidR="00562126">
        <w:rPr>
          <w:rFonts w:ascii="Arial" w:hAnsi="Arial" w:cs="Arial"/>
          <w:sz w:val="20"/>
          <w:szCs w:val="20"/>
        </w:rPr>
        <w:t>março</w:t>
      </w:r>
      <w:r w:rsidRPr="00C77637">
        <w:rPr>
          <w:rFonts w:ascii="Arial" w:hAnsi="Arial" w:cs="Arial"/>
          <w:sz w:val="20"/>
          <w:szCs w:val="20"/>
        </w:rPr>
        <w:t xml:space="preserve"> de 201</w:t>
      </w:r>
      <w:r w:rsidR="00FB4B98">
        <w:rPr>
          <w:rFonts w:ascii="Arial" w:hAnsi="Arial" w:cs="Arial"/>
          <w:sz w:val="20"/>
          <w:szCs w:val="20"/>
        </w:rPr>
        <w:t>7</w:t>
      </w:r>
      <w:r w:rsidRPr="00C77637">
        <w:rPr>
          <w:rFonts w:ascii="Arial" w:hAnsi="Arial" w:cs="Arial"/>
          <w:sz w:val="20"/>
          <w:szCs w:val="20"/>
        </w:rPr>
        <w:t>.</w:t>
      </w:r>
    </w:p>
    <w:p w:rsidR="00A80939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562126" w:rsidRPr="00C77637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A80939" w:rsidRPr="00C77637" w:rsidRDefault="00562126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D00AFF" w:rsidRPr="000528DA" w:rsidRDefault="00A80939" w:rsidP="00562126">
      <w:pPr>
        <w:pStyle w:val="SemEspaamento"/>
        <w:jc w:val="center"/>
        <w:rPr>
          <w:rFonts w:ascii="Arial" w:hAnsi="Arial" w:cs="Arial"/>
        </w:rPr>
      </w:pPr>
      <w:r w:rsidRPr="00C77637">
        <w:rPr>
          <w:rFonts w:ascii="Arial" w:hAnsi="Arial" w:cs="Arial"/>
          <w:sz w:val="20"/>
          <w:szCs w:val="20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0366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1F5D5A"/>
    <w:rsid w:val="00200374"/>
    <w:rsid w:val="002050E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06D69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7900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54DA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75F36"/>
    <w:rsid w:val="0088172D"/>
    <w:rsid w:val="00887389"/>
    <w:rsid w:val="008B2F5D"/>
    <w:rsid w:val="008D3325"/>
    <w:rsid w:val="00905571"/>
    <w:rsid w:val="00911243"/>
    <w:rsid w:val="00937ED9"/>
    <w:rsid w:val="00955184"/>
    <w:rsid w:val="009665A5"/>
    <w:rsid w:val="0097788B"/>
    <w:rsid w:val="009812A9"/>
    <w:rsid w:val="00983F57"/>
    <w:rsid w:val="009970C4"/>
    <w:rsid w:val="009A02DF"/>
    <w:rsid w:val="009B3474"/>
    <w:rsid w:val="009D3956"/>
    <w:rsid w:val="009D5022"/>
    <w:rsid w:val="009E0E4B"/>
    <w:rsid w:val="009F3D47"/>
    <w:rsid w:val="00A02531"/>
    <w:rsid w:val="00A123AD"/>
    <w:rsid w:val="00A22EE7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B577F"/>
    <w:rsid w:val="00BB655F"/>
    <w:rsid w:val="00BD0FBF"/>
    <w:rsid w:val="00BD2C48"/>
    <w:rsid w:val="00BD45F9"/>
    <w:rsid w:val="00BE75F6"/>
    <w:rsid w:val="00C34408"/>
    <w:rsid w:val="00C509A5"/>
    <w:rsid w:val="00C54A47"/>
    <w:rsid w:val="00C55A6C"/>
    <w:rsid w:val="00C77637"/>
    <w:rsid w:val="00C853D9"/>
    <w:rsid w:val="00C914E2"/>
    <w:rsid w:val="00CB2083"/>
    <w:rsid w:val="00CB2E73"/>
    <w:rsid w:val="00CD2FC1"/>
    <w:rsid w:val="00CD4025"/>
    <w:rsid w:val="00CF41D7"/>
    <w:rsid w:val="00D00AFF"/>
    <w:rsid w:val="00D03CBA"/>
    <w:rsid w:val="00D22423"/>
    <w:rsid w:val="00D27B9A"/>
    <w:rsid w:val="00D43389"/>
    <w:rsid w:val="00D43F37"/>
    <w:rsid w:val="00D43F60"/>
    <w:rsid w:val="00D47168"/>
    <w:rsid w:val="00D5129D"/>
    <w:rsid w:val="00D545A9"/>
    <w:rsid w:val="00D56694"/>
    <w:rsid w:val="00D63D75"/>
    <w:rsid w:val="00D65BD6"/>
    <w:rsid w:val="00D75809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44FCE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EF3039"/>
    <w:rsid w:val="00F1347E"/>
    <w:rsid w:val="00F20FB8"/>
    <w:rsid w:val="00F225D6"/>
    <w:rsid w:val="00F45895"/>
    <w:rsid w:val="00F54339"/>
    <w:rsid w:val="00F935DB"/>
    <w:rsid w:val="00FA657B"/>
    <w:rsid w:val="00FB172C"/>
    <w:rsid w:val="00FB4B98"/>
    <w:rsid w:val="00FB7B1A"/>
    <w:rsid w:val="00FB7E6B"/>
    <w:rsid w:val="00FD045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345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9</cp:revision>
  <cp:lastPrinted>2016-09-12T15:27:00Z</cp:lastPrinted>
  <dcterms:created xsi:type="dcterms:W3CDTF">2017-03-28T20:08:00Z</dcterms:created>
  <dcterms:modified xsi:type="dcterms:W3CDTF">2017-04-12T17:29:00Z</dcterms:modified>
</cp:coreProperties>
</file>